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D99" w:rsidRDefault="00EA2D99" w:rsidP="002A5BA5">
      <w:pPr>
        <w:rPr>
          <w:b/>
          <w:sz w:val="28"/>
          <w:szCs w:val="28"/>
        </w:rPr>
      </w:pPr>
    </w:p>
    <w:p w:rsidR="002A5BA5" w:rsidRDefault="002A5BA5" w:rsidP="002A5BA5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Коридоры власти</w:t>
      </w:r>
      <w:r w:rsidRPr="0072286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</w:p>
    <w:p w:rsidR="002A5BA5" w:rsidRDefault="002A5BA5" w:rsidP="002A5BA5">
      <w:pPr>
        <w:rPr>
          <w:sz w:val="28"/>
          <w:szCs w:val="28"/>
        </w:rPr>
      </w:pPr>
    </w:p>
    <w:p w:rsidR="002A5BA5" w:rsidRDefault="002A5BA5" w:rsidP="002A5BA5">
      <w:pPr>
        <w:jc w:val="both"/>
        <w:rPr>
          <w:sz w:val="28"/>
          <w:szCs w:val="28"/>
        </w:rPr>
      </w:pPr>
    </w:p>
    <w:p w:rsidR="002A5BA5" w:rsidRDefault="002A5BA5" w:rsidP="002A5BA5">
      <w:pPr>
        <w:rPr>
          <w:b/>
          <w:sz w:val="28"/>
          <w:szCs w:val="28"/>
        </w:rPr>
      </w:pPr>
    </w:p>
    <w:p w:rsidR="002A5BA5" w:rsidRDefault="002A5BA5" w:rsidP="002A5BA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22 и</w:t>
      </w:r>
      <w:r w:rsidRPr="00654B74">
        <w:rPr>
          <w:b/>
          <w:sz w:val="28"/>
          <w:szCs w:val="28"/>
        </w:rPr>
        <w:t xml:space="preserve">юня </w:t>
      </w:r>
      <w:r w:rsidRPr="00654B74">
        <w:rPr>
          <w:sz w:val="28"/>
          <w:szCs w:val="28"/>
        </w:rPr>
        <w:t xml:space="preserve">глава района А.В.Звонков  </w:t>
      </w:r>
      <w:r>
        <w:rPr>
          <w:sz w:val="28"/>
          <w:szCs w:val="28"/>
        </w:rPr>
        <w:t xml:space="preserve">и председатель районного Совета депутатов </w:t>
      </w:r>
      <w:proofErr w:type="spellStart"/>
      <w:r>
        <w:rPr>
          <w:sz w:val="28"/>
          <w:szCs w:val="28"/>
        </w:rPr>
        <w:t>В.М.Капич</w:t>
      </w:r>
      <w:proofErr w:type="spellEnd"/>
      <w:r>
        <w:rPr>
          <w:sz w:val="28"/>
          <w:szCs w:val="28"/>
        </w:rPr>
        <w:t xml:space="preserve"> открыли  акцию «Свеча памяти», посвященную Дню памяти и скорби</w:t>
      </w:r>
      <w:r w:rsidRPr="002A5BA5">
        <w:rPr>
          <w:sz w:val="28"/>
          <w:szCs w:val="28"/>
        </w:rPr>
        <w:t xml:space="preserve"> на привокзальной площади </w:t>
      </w:r>
      <w:proofErr w:type="spellStart"/>
      <w:r w:rsidRPr="002A5BA5">
        <w:rPr>
          <w:sz w:val="28"/>
          <w:szCs w:val="28"/>
        </w:rPr>
        <w:t>им.И.С.Кабакова</w:t>
      </w:r>
      <w:proofErr w:type="spellEnd"/>
      <w:r>
        <w:rPr>
          <w:sz w:val="28"/>
          <w:szCs w:val="28"/>
        </w:rPr>
        <w:t>. Присутствующими на площади жителями и гостями</w:t>
      </w:r>
      <w:r w:rsidR="00522EA0">
        <w:rPr>
          <w:sz w:val="28"/>
          <w:szCs w:val="28"/>
        </w:rPr>
        <w:t xml:space="preserve"> г</w:t>
      </w:r>
      <w:proofErr w:type="gramStart"/>
      <w:r w:rsidR="00522EA0">
        <w:rPr>
          <w:sz w:val="28"/>
          <w:szCs w:val="28"/>
        </w:rPr>
        <w:t>.Ч</w:t>
      </w:r>
      <w:proofErr w:type="gramEnd"/>
      <w:r w:rsidR="00522EA0">
        <w:rPr>
          <w:sz w:val="28"/>
          <w:szCs w:val="28"/>
        </w:rPr>
        <w:t xml:space="preserve">ерепаново зажжено более  200 </w:t>
      </w:r>
      <w:r>
        <w:rPr>
          <w:sz w:val="28"/>
          <w:szCs w:val="28"/>
        </w:rPr>
        <w:t xml:space="preserve"> свечей. Такие же акции проведены на территориях муниципальных поселений.</w:t>
      </w:r>
    </w:p>
    <w:p w:rsidR="000E0C66" w:rsidRDefault="000E0C66" w:rsidP="002A5BA5">
      <w:pPr>
        <w:jc w:val="both"/>
        <w:rPr>
          <w:sz w:val="28"/>
          <w:szCs w:val="28"/>
        </w:rPr>
      </w:pPr>
    </w:p>
    <w:p w:rsidR="00F84F01" w:rsidRDefault="00F84F01" w:rsidP="002A5BA5">
      <w:pPr>
        <w:jc w:val="both"/>
        <w:rPr>
          <w:sz w:val="28"/>
          <w:szCs w:val="28"/>
        </w:rPr>
      </w:pPr>
      <w:r w:rsidRPr="00A61788">
        <w:rPr>
          <w:b/>
          <w:sz w:val="28"/>
          <w:szCs w:val="28"/>
        </w:rPr>
        <w:t xml:space="preserve">              23 июня</w:t>
      </w:r>
      <w:r>
        <w:rPr>
          <w:sz w:val="28"/>
          <w:szCs w:val="28"/>
        </w:rPr>
        <w:t xml:space="preserve"> состоялось заседание коллегии управления образования администрации Черепановского района, на котором заслушан анализ исполнения сметы расходов образоват</w:t>
      </w:r>
      <w:r w:rsidR="00C13B0E">
        <w:rPr>
          <w:sz w:val="28"/>
          <w:szCs w:val="28"/>
        </w:rPr>
        <w:t>ельных учреждений, исполнения л</w:t>
      </w:r>
      <w:r>
        <w:rPr>
          <w:sz w:val="28"/>
          <w:szCs w:val="28"/>
        </w:rPr>
        <w:t>имитов  потребленной элек</w:t>
      </w:r>
      <w:r w:rsidR="00C13B0E">
        <w:rPr>
          <w:sz w:val="28"/>
          <w:szCs w:val="28"/>
        </w:rPr>
        <w:t>троэнергии,</w:t>
      </w:r>
      <w:r w:rsidR="00444379">
        <w:rPr>
          <w:sz w:val="28"/>
          <w:szCs w:val="28"/>
        </w:rPr>
        <w:t xml:space="preserve"> исполнения  плана </w:t>
      </w:r>
      <w:r w:rsidR="00C13B0E">
        <w:rPr>
          <w:sz w:val="28"/>
          <w:szCs w:val="28"/>
        </w:rPr>
        <w:t xml:space="preserve"> коммунальны</w:t>
      </w:r>
      <w:r w:rsidR="00444379">
        <w:rPr>
          <w:sz w:val="28"/>
          <w:szCs w:val="28"/>
        </w:rPr>
        <w:t>х услуг</w:t>
      </w:r>
      <w:r>
        <w:rPr>
          <w:sz w:val="28"/>
          <w:szCs w:val="28"/>
        </w:rPr>
        <w:t xml:space="preserve"> за май 2015 года. </w:t>
      </w:r>
      <w:proofErr w:type="gramStart"/>
      <w:r>
        <w:rPr>
          <w:sz w:val="28"/>
          <w:szCs w:val="28"/>
        </w:rPr>
        <w:t>Также рассмотрены вопросы п</w:t>
      </w:r>
      <w:r w:rsidR="00C13B0E">
        <w:rPr>
          <w:sz w:val="28"/>
          <w:szCs w:val="28"/>
        </w:rPr>
        <w:t>о</w:t>
      </w:r>
      <w:r>
        <w:rPr>
          <w:sz w:val="28"/>
          <w:szCs w:val="28"/>
        </w:rPr>
        <w:t>дготовки и проведения августовской п</w:t>
      </w:r>
      <w:r w:rsidR="00C13B0E">
        <w:rPr>
          <w:sz w:val="28"/>
          <w:szCs w:val="28"/>
        </w:rPr>
        <w:t>едагогической конференции, орг</w:t>
      </w:r>
      <w:r>
        <w:rPr>
          <w:sz w:val="28"/>
          <w:szCs w:val="28"/>
        </w:rPr>
        <w:t>анизаци</w:t>
      </w:r>
      <w:r w:rsidR="00C13B0E">
        <w:rPr>
          <w:sz w:val="28"/>
          <w:szCs w:val="28"/>
        </w:rPr>
        <w:t>и</w:t>
      </w:r>
      <w:r>
        <w:rPr>
          <w:sz w:val="28"/>
          <w:szCs w:val="28"/>
        </w:rPr>
        <w:t xml:space="preserve"> работы по ремонту образовательных учреждений и их  подготовке к работе в зимних условиях 2015-2016 г.</w:t>
      </w:r>
      <w:r w:rsidR="00212CD5">
        <w:rPr>
          <w:sz w:val="28"/>
          <w:szCs w:val="28"/>
        </w:rPr>
        <w:t>.</w:t>
      </w:r>
      <w:r w:rsidR="00C13B0E">
        <w:rPr>
          <w:sz w:val="28"/>
          <w:szCs w:val="28"/>
        </w:rPr>
        <w:t xml:space="preserve"> По итогам заседания руководителям образовательных учреждений даны рекомендации </w:t>
      </w:r>
      <w:r w:rsidR="00212CD5">
        <w:rPr>
          <w:sz w:val="28"/>
          <w:szCs w:val="28"/>
        </w:rPr>
        <w:t>по выполнению плана  подготовки</w:t>
      </w:r>
      <w:r w:rsidR="00C13B0E">
        <w:rPr>
          <w:sz w:val="28"/>
          <w:szCs w:val="28"/>
        </w:rPr>
        <w:t xml:space="preserve"> к предстоящему зимнему отопительному сезону</w:t>
      </w:r>
      <w:r w:rsidR="00212CD5" w:rsidRPr="00212CD5">
        <w:rPr>
          <w:sz w:val="28"/>
          <w:szCs w:val="28"/>
        </w:rPr>
        <w:t xml:space="preserve"> </w:t>
      </w:r>
      <w:r w:rsidR="00212CD5">
        <w:rPr>
          <w:sz w:val="28"/>
          <w:szCs w:val="28"/>
        </w:rPr>
        <w:t xml:space="preserve">до 10.09.2015, </w:t>
      </w:r>
      <w:r w:rsidR="00C13B0E">
        <w:rPr>
          <w:sz w:val="28"/>
          <w:szCs w:val="28"/>
        </w:rPr>
        <w:t xml:space="preserve"> обеспечить безопасность</w:t>
      </w:r>
      <w:r w:rsidR="00444379">
        <w:rPr>
          <w:sz w:val="28"/>
          <w:szCs w:val="28"/>
        </w:rPr>
        <w:t xml:space="preserve"> на объектах</w:t>
      </w:r>
      <w:r w:rsidR="00C13B0E">
        <w:rPr>
          <w:sz w:val="28"/>
          <w:szCs w:val="28"/>
        </w:rPr>
        <w:t xml:space="preserve"> при проведении ремонтных работ в летний период. </w:t>
      </w:r>
      <w:proofErr w:type="gramEnd"/>
    </w:p>
    <w:p w:rsidR="00C13B0E" w:rsidRDefault="00C13B0E" w:rsidP="002A5BA5">
      <w:pPr>
        <w:jc w:val="both"/>
        <w:rPr>
          <w:sz w:val="28"/>
          <w:szCs w:val="28"/>
        </w:rPr>
      </w:pPr>
    </w:p>
    <w:p w:rsidR="00771CF9" w:rsidRDefault="000E0C66" w:rsidP="002A5B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0E0C66">
        <w:rPr>
          <w:b/>
          <w:sz w:val="28"/>
          <w:szCs w:val="28"/>
        </w:rPr>
        <w:t>24 июня</w:t>
      </w:r>
      <w:r>
        <w:rPr>
          <w:sz w:val="28"/>
          <w:szCs w:val="28"/>
        </w:rPr>
        <w:t xml:space="preserve"> на центральной площади г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ерепаново проведен бал выпускников Черепановского района. Глава района и председатель районного Совета</w:t>
      </w:r>
      <w:r w:rsidR="00A61788">
        <w:rPr>
          <w:sz w:val="28"/>
          <w:szCs w:val="28"/>
        </w:rPr>
        <w:t xml:space="preserve"> депутато</w:t>
      </w:r>
      <w:r w:rsidR="00444379">
        <w:rPr>
          <w:sz w:val="28"/>
          <w:szCs w:val="28"/>
        </w:rPr>
        <w:t>в</w:t>
      </w:r>
      <w:r>
        <w:rPr>
          <w:sz w:val="28"/>
          <w:szCs w:val="28"/>
        </w:rPr>
        <w:t xml:space="preserve"> поздравили выпускников с этим событием, вручили аттестаты о среднем общем образовании с отличием и медали 21 выпускнику школ района, родителям этих выпускнико</w:t>
      </w:r>
      <w:proofErr w:type="gramStart"/>
      <w:r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 Благодарств</w:t>
      </w:r>
      <w:r w:rsidR="00771CF9">
        <w:rPr>
          <w:sz w:val="28"/>
          <w:szCs w:val="28"/>
        </w:rPr>
        <w:t>енные письма за воспитание достойного поколения, памятные подарки и цветы</w:t>
      </w:r>
      <w:r>
        <w:rPr>
          <w:sz w:val="28"/>
          <w:szCs w:val="28"/>
        </w:rPr>
        <w:t>.</w:t>
      </w:r>
      <w:r w:rsidR="00771CF9">
        <w:rPr>
          <w:sz w:val="28"/>
          <w:szCs w:val="28"/>
        </w:rPr>
        <w:t xml:space="preserve"> Глава района и председатель Совета поблагодарили педагогов за их труд, выпускникам</w:t>
      </w:r>
      <w:r w:rsidR="006A1132">
        <w:rPr>
          <w:sz w:val="28"/>
          <w:szCs w:val="28"/>
        </w:rPr>
        <w:t>,</w:t>
      </w:r>
      <w:r w:rsidR="00771CF9">
        <w:rPr>
          <w:sz w:val="28"/>
          <w:szCs w:val="28"/>
        </w:rPr>
        <w:t xml:space="preserve"> определившимся  с выбором профессии, </w:t>
      </w:r>
      <w:r w:rsidR="006A1132">
        <w:rPr>
          <w:sz w:val="28"/>
          <w:szCs w:val="28"/>
        </w:rPr>
        <w:t xml:space="preserve">пожелали </w:t>
      </w:r>
      <w:r w:rsidR="00771CF9">
        <w:rPr>
          <w:sz w:val="28"/>
          <w:szCs w:val="28"/>
        </w:rPr>
        <w:t xml:space="preserve">получить диплом и вернуться в родной район. С ответным словом выступили выпускники и родители. В заключение </w:t>
      </w:r>
      <w:r w:rsidR="00541EC9">
        <w:rPr>
          <w:sz w:val="28"/>
          <w:szCs w:val="28"/>
        </w:rPr>
        <w:t xml:space="preserve"> выпускники </w:t>
      </w:r>
      <w:r w:rsidR="00771CF9">
        <w:rPr>
          <w:sz w:val="28"/>
          <w:szCs w:val="28"/>
        </w:rPr>
        <w:t>школ района стали участниками бального танца. Продолжение выпускных балов проводилось в образовательных учреждениях.</w:t>
      </w:r>
    </w:p>
    <w:p w:rsidR="00A61788" w:rsidRDefault="00A61788" w:rsidP="002A5BA5">
      <w:pPr>
        <w:jc w:val="both"/>
        <w:rPr>
          <w:sz w:val="28"/>
          <w:szCs w:val="28"/>
        </w:rPr>
      </w:pPr>
    </w:p>
    <w:p w:rsidR="002A5BA5" w:rsidRDefault="00A61788" w:rsidP="002A5BA5">
      <w:pPr>
        <w:jc w:val="both"/>
        <w:rPr>
          <w:sz w:val="28"/>
          <w:szCs w:val="28"/>
        </w:rPr>
      </w:pPr>
      <w:r w:rsidRPr="00A61788">
        <w:rPr>
          <w:b/>
          <w:sz w:val="28"/>
          <w:szCs w:val="28"/>
        </w:rPr>
        <w:t xml:space="preserve">              25 июня</w:t>
      </w:r>
      <w:r w:rsidRPr="00A61788">
        <w:rPr>
          <w:sz w:val="28"/>
          <w:szCs w:val="28"/>
        </w:rPr>
        <w:t xml:space="preserve"> </w:t>
      </w:r>
      <w:r>
        <w:rPr>
          <w:sz w:val="28"/>
          <w:szCs w:val="28"/>
        </w:rPr>
        <w:t>при главе района</w:t>
      </w:r>
      <w:r w:rsidRPr="00954C2A">
        <w:rPr>
          <w:sz w:val="28"/>
          <w:szCs w:val="28"/>
        </w:rPr>
        <w:t xml:space="preserve"> </w:t>
      </w:r>
      <w:r w:rsidRPr="00EA670B">
        <w:rPr>
          <w:sz w:val="28"/>
          <w:szCs w:val="28"/>
        </w:rPr>
        <w:t>проведено заседание коллегии</w:t>
      </w:r>
      <w:r>
        <w:rPr>
          <w:sz w:val="28"/>
          <w:szCs w:val="28"/>
        </w:rPr>
        <w:t xml:space="preserve"> с повесткой дня</w:t>
      </w:r>
      <w:r w:rsidRPr="00CA6B45">
        <w:rPr>
          <w:sz w:val="28"/>
          <w:szCs w:val="28"/>
        </w:rPr>
        <w:t>: «Об итогах</w:t>
      </w:r>
      <w:r>
        <w:rPr>
          <w:sz w:val="28"/>
          <w:szCs w:val="28"/>
        </w:rPr>
        <w:t xml:space="preserve"> ярового сева в хозяйствах </w:t>
      </w:r>
      <w:r w:rsidRPr="00CA6B45">
        <w:rPr>
          <w:sz w:val="28"/>
          <w:szCs w:val="28"/>
        </w:rPr>
        <w:t>Черепановского района</w:t>
      </w:r>
      <w:r>
        <w:rPr>
          <w:sz w:val="28"/>
          <w:szCs w:val="28"/>
        </w:rPr>
        <w:t xml:space="preserve"> в</w:t>
      </w:r>
      <w:r w:rsidRPr="00CA6B45">
        <w:rPr>
          <w:sz w:val="28"/>
          <w:szCs w:val="28"/>
        </w:rPr>
        <w:t xml:space="preserve"> </w:t>
      </w:r>
      <w:r>
        <w:rPr>
          <w:sz w:val="28"/>
          <w:szCs w:val="28"/>
        </w:rPr>
        <w:t>2015 году и задачах на период заготовки кормов»; «Об итогах прохождения отопительного сезона 2014-2015 года</w:t>
      </w:r>
      <w:r w:rsidRPr="00CA6B45">
        <w:rPr>
          <w:sz w:val="28"/>
          <w:szCs w:val="28"/>
        </w:rPr>
        <w:t>».</w:t>
      </w:r>
    </w:p>
    <w:p w:rsidR="00A61788" w:rsidRPr="00CA6B45" w:rsidRDefault="00A61788" w:rsidP="00A61788">
      <w:pPr>
        <w:tabs>
          <w:tab w:val="left" w:pos="6795"/>
        </w:tabs>
        <w:jc w:val="both"/>
        <w:rPr>
          <w:sz w:val="28"/>
          <w:szCs w:val="28"/>
        </w:rPr>
      </w:pPr>
      <w:r w:rsidRPr="00CA6B45">
        <w:rPr>
          <w:sz w:val="28"/>
          <w:szCs w:val="28"/>
        </w:rPr>
        <w:t xml:space="preserve">              </w:t>
      </w:r>
      <w:proofErr w:type="gramStart"/>
      <w:r w:rsidRPr="00CA6B45">
        <w:rPr>
          <w:sz w:val="28"/>
          <w:szCs w:val="28"/>
        </w:rPr>
        <w:t>Кроме этого, присутствующим на заседании главам поселений,</w:t>
      </w:r>
      <w:r>
        <w:rPr>
          <w:sz w:val="28"/>
          <w:szCs w:val="28"/>
        </w:rPr>
        <w:t xml:space="preserve"> </w:t>
      </w:r>
      <w:r w:rsidRPr="00CA6B45">
        <w:rPr>
          <w:sz w:val="28"/>
          <w:szCs w:val="28"/>
        </w:rPr>
        <w:t>руководителям</w:t>
      </w:r>
      <w:r>
        <w:rPr>
          <w:sz w:val="28"/>
          <w:szCs w:val="28"/>
        </w:rPr>
        <w:t xml:space="preserve"> сельскохозяйственны</w:t>
      </w:r>
      <w:r w:rsidR="00444379">
        <w:rPr>
          <w:sz w:val="28"/>
          <w:szCs w:val="28"/>
        </w:rPr>
        <w:t>х</w:t>
      </w:r>
      <w:r>
        <w:rPr>
          <w:sz w:val="28"/>
          <w:szCs w:val="28"/>
        </w:rPr>
        <w:t xml:space="preserve">, </w:t>
      </w:r>
      <w:r w:rsidRPr="00CA6B45">
        <w:rPr>
          <w:sz w:val="28"/>
          <w:szCs w:val="28"/>
        </w:rPr>
        <w:t>мун</w:t>
      </w:r>
      <w:r>
        <w:rPr>
          <w:sz w:val="28"/>
          <w:szCs w:val="28"/>
        </w:rPr>
        <w:t>иципальных унитарных,</w:t>
      </w:r>
      <w:r w:rsidRPr="00AD59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промышленных предприятий </w:t>
      </w:r>
      <w:r w:rsidRPr="00CA6B45">
        <w:rPr>
          <w:sz w:val="28"/>
          <w:szCs w:val="28"/>
        </w:rPr>
        <w:t>и подразделений администрации района предоставлена информация: об основных показателях социально- эк</w:t>
      </w:r>
      <w:r>
        <w:rPr>
          <w:sz w:val="28"/>
          <w:szCs w:val="28"/>
        </w:rPr>
        <w:t xml:space="preserve">ономического </w:t>
      </w:r>
      <w:r>
        <w:rPr>
          <w:sz w:val="28"/>
          <w:szCs w:val="28"/>
        </w:rPr>
        <w:lastRenderedPageBreak/>
        <w:t>развития района;</w:t>
      </w:r>
      <w:r w:rsidRPr="00CA6B45">
        <w:rPr>
          <w:sz w:val="28"/>
          <w:szCs w:val="28"/>
        </w:rPr>
        <w:t xml:space="preserve"> исполнении консолидированного </w:t>
      </w:r>
      <w:r>
        <w:rPr>
          <w:sz w:val="28"/>
          <w:szCs w:val="28"/>
        </w:rPr>
        <w:t xml:space="preserve">бюджета Черепановского района; </w:t>
      </w:r>
      <w:r w:rsidRPr="00CA6B45">
        <w:rPr>
          <w:sz w:val="28"/>
          <w:szCs w:val="28"/>
        </w:rPr>
        <w:t xml:space="preserve"> финансово- хозяйственной деятельности предприятий ЖКХ; действующих на территории района строительных программах и основных показателях деятельности сельскохо</w:t>
      </w:r>
      <w:r>
        <w:rPr>
          <w:sz w:val="28"/>
          <w:szCs w:val="28"/>
        </w:rPr>
        <w:t>зяйственных предприятий на 01.06</w:t>
      </w:r>
      <w:r w:rsidRPr="00CA6B45">
        <w:rPr>
          <w:sz w:val="28"/>
          <w:szCs w:val="28"/>
        </w:rPr>
        <w:t xml:space="preserve">.2015 г. </w:t>
      </w:r>
      <w:proofErr w:type="gramEnd"/>
    </w:p>
    <w:p w:rsidR="00A61788" w:rsidRDefault="00A61788" w:rsidP="00A61788">
      <w:pPr>
        <w:jc w:val="both"/>
        <w:rPr>
          <w:sz w:val="28"/>
          <w:szCs w:val="28"/>
        </w:rPr>
      </w:pPr>
      <w:r w:rsidRPr="00C93B33">
        <w:rPr>
          <w:sz w:val="28"/>
          <w:szCs w:val="28"/>
        </w:rPr>
        <w:t xml:space="preserve">             По итогам заседания коллегии</w:t>
      </w:r>
      <w:r w:rsidR="007E3829">
        <w:rPr>
          <w:sz w:val="28"/>
          <w:szCs w:val="28"/>
        </w:rPr>
        <w:t xml:space="preserve"> решено работу управления сельского хозяйства и природных ресурсов по организации и проведению </w:t>
      </w:r>
      <w:proofErr w:type="spellStart"/>
      <w:r w:rsidR="007E3829">
        <w:rPr>
          <w:sz w:val="28"/>
          <w:szCs w:val="28"/>
        </w:rPr>
        <w:t>весенн</w:t>
      </w:r>
      <w:proofErr w:type="gramStart"/>
      <w:r w:rsidR="007E3829">
        <w:rPr>
          <w:sz w:val="28"/>
          <w:szCs w:val="28"/>
        </w:rPr>
        <w:t>е</w:t>
      </w:r>
      <w:proofErr w:type="spellEnd"/>
      <w:r w:rsidR="007E3829">
        <w:rPr>
          <w:sz w:val="28"/>
          <w:szCs w:val="28"/>
        </w:rPr>
        <w:t>-</w:t>
      </w:r>
      <w:proofErr w:type="gramEnd"/>
      <w:r w:rsidR="007E3829">
        <w:rPr>
          <w:sz w:val="28"/>
          <w:szCs w:val="28"/>
        </w:rPr>
        <w:t xml:space="preserve"> полевых работ признать удовлетворительной, осуществлять контроль за ходом кормозаготовительных работ в хозяйствах района до полного их завершения к 10.07.2015; </w:t>
      </w:r>
      <w:r w:rsidRPr="00C93B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прохождение отопительного сезона 2014-2015 года признано удовлетворительным, </w:t>
      </w:r>
      <w:r w:rsidRPr="00C93B33">
        <w:rPr>
          <w:sz w:val="28"/>
          <w:szCs w:val="28"/>
        </w:rPr>
        <w:t>главам поселений</w:t>
      </w:r>
      <w:r w:rsidR="007E3829">
        <w:rPr>
          <w:sz w:val="28"/>
          <w:szCs w:val="28"/>
        </w:rPr>
        <w:t>, руководителям предприятий жилищно-коммунального комплекса</w:t>
      </w:r>
      <w:r w:rsidR="007E3829" w:rsidRPr="007E3829">
        <w:rPr>
          <w:sz w:val="28"/>
          <w:szCs w:val="28"/>
        </w:rPr>
        <w:t xml:space="preserve"> </w:t>
      </w:r>
      <w:r w:rsidR="007E3829" w:rsidRPr="00C93B33">
        <w:rPr>
          <w:sz w:val="28"/>
          <w:szCs w:val="28"/>
        </w:rPr>
        <w:t>Черепановского района</w:t>
      </w:r>
      <w:r w:rsidR="007E3829">
        <w:rPr>
          <w:sz w:val="28"/>
          <w:szCs w:val="28"/>
        </w:rPr>
        <w:t xml:space="preserve"> рекомендовано установить контроль за ходом выполнения ремонтных работ согласно утвержденного плана, в срок до 01.08.2015 погасить задолженность за топливо, полученное в отопительный сезон и др</w:t>
      </w:r>
      <w:proofErr w:type="gramStart"/>
      <w:r w:rsidR="007E3829">
        <w:rPr>
          <w:sz w:val="28"/>
          <w:szCs w:val="28"/>
        </w:rPr>
        <w:t>..</w:t>
      </w:r>
      <w:r w:rsidRPr="00C93B33">
        <w:rPr>
          <w:sz w:val="28"/>
          <w:szCs w:val="28"/>
        </w:rPr>
        <w:t xml:space="preserve"> </w:t>
      </w:r>
      <w:proofErr w:type="gramEnd"/>
    </w:p>
    <w:p w:rsidR="00E95EBF" w:rsidRDefault="00E95EBF" w:rsidP="00E95EBF">
      <w:pPr>
        <w:jc w:val="both"/>
        <w:rPr>
          <w:b/>
        </w:rPr>
      </w:pPr>
    </w:p>
    <w:p w:rsidR="00E95EBF" w:rsidRDefault="00E95EBF" w:rsidP="00E95EBF">
      <w:pPr>
        <w:jc w:val="both"/>
        <w:rPr>
          <w:sz w:val="28"/>
          <w:szCs w:val="28"/>
        </w:rPr>
      </w:pPr>
      <w:r w:rsidRPr="00E95EBF">
        <w:rPr>
          <w:b/>
          <w:sz w:val="28"/>
          <w:szCs w:val="28"/>
        </w:rPr>
        <w:t xml:space="preserve">               В тот же день </w:t>
      </w:r>
      <w:r w:rsidRPr="00E95EBF">
        <w:rPr>
          <w:sz w:val="28"/>
          <w:szCs w:val="28"/>
        </w:rPr>
        <w:t>первый</w:t>
      </w:r>
      <w:r w:rsidRPr="00E95EB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заместитель г</w:t>
      </w:r>
      <w:r w:rsidRPr="00E95EBF">
        <w:rPr>
          <w:sz w:val="28"/>
          <w:szCs w:val="28"/>
        </w:rPr>
        <w:t>лавы</w:t>
      </w:r>
      <w:r w:rsidRPr="00E95EBF">
        <w:rPr>
          <w:b/>
          <w:sz w:val="28"/>
          <w:szCs w:val="28"/>
        </w:rPr>
        <w:t xml:space="preserve"> </w:t>
      </w:r>
      <w:r w:rsidRPr="00E95EBF">
        <w:rPr>
          <w:sz w:val="28"/>
          <w:szCs w:val="28"/>
        </w:rPr>
        <w:t>администрации района</w:t>
      </w:r>
      <w:r>
        <w:rPr>
          <w:b/>
          <w:sz w:val="28"/>
          <w:szCs w:val="28"/>
        </w:rPr>
        <w:t xml:space="preserve"> </w:t>
      </w:r>
      <w:r w:rsidRPr="00E95EBF">
        <w:rPr>
          <w:b/>
          <w:sz w:val="28"/>
          <w:szCs w:val="28"/>
        </w:rPr>
        <w:t xml:space="preserve"> </w:t>
      </w:r>
      <w:r w:rsidRPr="00E95EBF">
        <w:rPr>
          <w:sz w:val="28"/>
          <w:szCs w:val="28"/>
        </w:rPr>
        <w:t>Бабич В.В. провел совещание по подгото</w:t>
      </w:r>
      <w:r>
        <w:rPr>
          <w:sz w:val="28"/>
          <w:szCs w:val="28"/>
        </w:rPr>
        <w:t>вке к отопительному сезону 2015-2016</w:t>
      </w:r>
      <w:r w:rsidRPr="00E95EBF">
        <w:rPr>
          <w:sz w:val="28"/>
          <w:szCs w:val="28"/>
        </w:rPr>
        <w:t xml:space="preserve">г. На совещании рассматривался вопрос о ходе выполнения плана  мероприятий по подготовке объектов коммунальной инфраструктуры к отопительному сезону в </w:t>
      </w:r>
      <w:r>
        <w:rPr>
          <w:sz w:val="28"/>
          <w:szCs w:val="28"/>
        </w:rPr>
        <w:t>рабочих поселках</w:t>
      </w:r>
      <w:r w:rsidRPr="00E95EBF">
        <w:rPr>
          <w:sz w:val="28"/>
          <w:szCs w:val="28"/>
        </w:rPr>
        <w:t xml:space="preserve"> Посевная и </w:t>
      </w:r>
      <w:proofErr w:type="spellStart"/>
      <w:r w:rsidRPr="00E95EBF">
        <w:rPr>
          <w:sz w:val="28"/>
          <w:szCs w:val="28"/>
        </w:rPr>
        <w:t>Дорогино</w:t>
      </w:r>
      <w:proofErr w:type="spellEnd"/>
      <w:r w:rsidRPr="00E95EBF">
        <w:rPr>
          <w:sz w:val="28"/>
          <w:szCs w:val="28"/>
        </w:rPr>
        <w:t>. Заслушан отчет руководителей ООО «ПТС» р.п</w:t>
      </w:r>
      <w:proofErr w:type="gramStart"/>
      <w:r w:rsidRPr="00E95EBF">
        <w:rPr>
          <w:sz w:val="28"/>
          <w:szCs w:val="28"/>
        </w:rPr>
        <w:t>.П</w:t>
      </w:r>
      <w:proofErr w:type="gramEnd"/>
      <w:r w:rsidRPr="00E95EBF">
        <w:rPr>
          <w:sz w:val="28"/>
          <w:szCs w:val="28"/>
        </w:rPr>
        <w:t>осевная и  ООО «</w:t>
      </w:r>
      <w:proofErr w:type="spellStart"/>
      <w:r w:rsidRPr="00E95EBF">
        <w:rPr>
          <w:sz w:val="28"/>
          <w:szCs w:val="28"/>
        </w:rPr>
        <w:t>Жилфондэнергосервис</w:t>
      </w:r>
      <w:proofErr w:type="spellEnd"/>
      <w:r w:rsidRPr="00E95EBF">
        <w:rPr>
          <w:sz w:val="28"/>
          <w:szCs w:val="28"/>
        </w:rPr>
        <w:t xml:space="preserve">» </w:t>
      </w:r>
      <w:proofErr w:type="spellStart"/>
      <w:r w:rsidRPr="00E95EBF">
        <w:rPr>
          <w:sz w:val="28"/>
          <w:szCs w:val="28"/>
        </w:rPr>
        <w:t>р.п.Дорогино</w:t>
      </w:r>
      <w:proofErr w:type="spellEnd"/>
      <w:r w:rsidRPr="00E95EBF">
        <w:rPr>
          <w:sz w:val="28"/>
          <w:szCs w:val="28"/>
        </w:rPr>
        <w:t xml:space="preserve"> о проделанной работе. По ит</w:t>
      </w:r>
      <w:r w:rsidR="00EA2D99">
        <w:rPr>
          <w:sz w:val="28"/>
          <w:szCs w:val="28"/>
        </w:rPr>
        <w:t>огам совещания принято решение в срок до 3 июля 2015 г. провести совещание</w:t>
      </w:r>
      <w:r w:rsidRPr="00E95EBF">
        <w:rPr>
          <w:sz w:val="28"/>
          <w:szCs w:val="28"/>
        </w:rPr>
        <w:t xml:space="preserve"> совместно с управлением капитального строительства Новосибирской области по вопросу завершения пуско-наладочных работ в котельной </w:t>
      </w:r>
      <w:proofErr w:type="spellStart"/>
      <w:r w:rsidRPr="00E95EBF">
        <w:rPr>
          <w:sz w:val="28"/>
          <w:szCs w:val="28"/>
        </w:rPr>
        <w:t>р.п</w:t>
      </w:r>
      <w:proofErr w:type="gramStart"/>
      <w:r w:rsidRPr="00E95EBF">
        <w:rPr>
          <w:sz w:val="28"/>
          <w:szCs w:val="28"/>
        </w:rPr>
        <w:t>.Д</w:t>
      </w:r>
      <w:proofErr w:type="gramEnd"/>
      <w:r w:rsidRPr="00E95EBF">
        <w:rPr>
          <w:sz w:val="28"/>
          <w:szCs w:val="28"/>
        </w:rPr>
        <w:t>орогино</w:t>
      </w:r>
      <w:proofErr w:type="spellEnd"/>
      <w:r w:rsidRPr="00E95EBF">
        <w:rPr>
          <w:sz w:val="28"/>
          <w:szCs w:val="28"/>
        </w:rPr>
        <w:t>.</w:t>
      </w:r>
    </w:p>
    <w:p w:rsidR="00520498" w:rsidRDefault="00520498" w:rsidP="00E95EBF">
      <w:pPr>
        <w:jc w:val="both"/>
        <w:rPr>
          <w:color w:val="2D2D2D"/>
          <w:spacing w:val="2"/>
          <w:sz w:val="28"/>
          <w:szCs w:val="28"/>
        </w:rPr>
      </w:pPr>
    </w:p>
    <w:p w:rsidR="00D824BB" w:rsidRDefault="00D824BB" w:rsidP="00D824BB">
      <w:pPr>
        <w:ind w:firstLine="708"/>
        <w:jc w:val="both"/>
        <w:rPr>
          <w:sz w:val="28"/>
          <w:szCs w:val="28"/>
        </w:rPr>
      </w:pPr>
      <w:r w:rsidRPr="00D824BB">
        <w:rPr>
          <w:b/>
          <w:sz w:val="28"/>
          <w:szCs w:val="28"/>
        </w:rPr>
        <w:t xml:space="preserve">   26 июня</w:t>
      </w:r>
      <w:r>
        <w:rPr>
          <w:sz w:val="28"/>
          <w:szCs w:val="28"/>
        </w:rPr>
        <w:t xml:space="preserve"> при участии заместителе главы администрации района по социальным вопросам Е.М.Роговой состоялось заседание коллегии отдела культуры. На заседании рассмотрены вопросы: «О подготовке отчетов  среднемесячной заработной платы руководителей муниципальных учреждений района»; «О порядке определения нормативных затрат на оказание муниципальных услуг», а также представлена информация о выполнении капитального ремонта учреждениями культуры района и другие организационные вопросы. По итогам заседания директорам учреждений культуры поручено в срок до 10.07.2015 </w:t>
      </w:r>
      <w:proofErr w:type="gramStart"/>
      <w:r>
        <w:rPr>
          <w:sz w:val="28"/>
          <w:szCs w:val="28"/>
        </w:rPr>
        <w:t>представить</w:t>
      </w:r>
      <w:proofErr w:type="gramEnd"/>
      <w:r>
        <w:rPr>
          <w:sz w:val="28"/>
          <w:szCs w:val="28"/>
        </w:rPr>
        <w:t xml:space="preserve"> в отдел труда отчеты за 1 полугодие 2015г.;  в срок до 05.07.2015 заключить договоры на выполнение ремонтных работ в учреждениях культуры.</w:t>
      </w:r>
    </w:p>
    <w:p w:rsidR="00D824BB" w:rsidRPr="00E95EBF" w:rsidRDefault="00D824BB" w:rsidP="00E95EBF">
      <w:pPr>
        <w:jc w:val="both"/>
        <w:rPr>
          <w:color w:val="2D2D2D"/>
          <w:spacing w:val="2"/>
          <w:sz w:val="28"/>
          <w:szCs w:val="28"/>
        </w:rPr>
      </w:pPr>
    </w:p>
    <w:p w:rsidR="00503C40" w:rsidRDefault="00503C40" w:rsidP="00503C40">
      <w:pPr>
        <w:jc w:val="both"/>
        <w:rPr>
          <w:sz w:val="28"/>
          <w:szCs w:val="28"/>
        </w:rPr>
      </w:pPr>
      <w:r w:rsidRPr="00A05794">
        <w:rPr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27</w:t>
      </w:r>
      <w:r w:rsidRPr="00A05794">
        <w:rPr>
          <w:b/>
          <w:sz w:val="28"/>
          <w:szCs w:val="28"/>
        </w:rPr>
        <w:t xml:space="preserve"> июня</w:t>
      </w:r>
      <w:r w:rsidRPr="00A05794">
        <w:rPr>
          <w:sz w:val="28"/>
          <w:szCs w:val="28"/>
        </w:rPr>
        <w:t xml:space="preserve"> на ипподроме им.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Н.М.Полянкина</w:t>
      </w:r>
      <w:proofErr w:type="spellEnd"/>
      <w:r>
        <w:rPr>
          <w:sz w:val="28"/>
          <w:szCs w:val="28"/>
        </w:rPr>
        <w:t xml:space="preserve"> проводились 61-</w:t>
      </w:r>
      <w:r w:rsidRPr="00A05794">
        <w:rPr>
          <w:sz w:val="28"/>
          <w:szCs w:val="28"/>
        </w:rPr>
        <w:t>ые соревнования конников.</w:t>
      </w:r>
      <w:r>
        <w:rPr>
          <w:sz w:val="28"/>
          <w:szCs w:val="28"/>
        </w:rPr>
        <w:t xml:space="preserve"> Гостями соревнований были депутаты Законодательного Собрания Новосибирской области </w:t>
      </w:r>
      <w:proofErr w:type="spellStart"/>
      <w:r>
        <w:rPr>
          <w:sz w:val="28"/>
          <w:szCs w:val="28"/>
        </w:rPr>
        <w:t>А.И.Шимкив</w:t>
      </w:r>
      <w:proofErr w:type="spellEnd"/>
      <w:r>
        <w:rPr>
          <w:sz w:val="28"/>
          <w:szCs w:val="28"/>
        </w:rPr>
        <w:t>, Е.Н.Покровский, И.П.Мамедов</w:t>
      </w:r>
      <w:r w:rsidR="00D824BB">
        <w:rPr>
          <w:sz w:val="28"/>
          <w:szCs w:val="28"/>
        </w:rPr>
        <w:t>;</w:t>
      </w:r>
      <w:r>
        <w:rPr>
          <w:sz w:val="28"/>
          <w:szCs w:val="28"/>
        </w:rPr>
        <w:t xml:space="preserve"> наш земляк, ныне проректор Новосибирского государственного аграрного университета Г.В.Иващенко. Начало соревнований открыл глава Черепановского </w:t>
      </w:r>
      <w:r>
        <w:rPr>
          <w:sz w:val="28"/>
          <w:szCs w:val="28"/>
        </w:rPr>
        <w:lastRenderedPageBreak/>
        <w:t>района. Всего в соре</w:t>
      </w:r>
      <w:r w:rsidR="00520498">
        <w:rPr>
          <w:sz w:val="28"/>
          <w:szCs w:val="28"/>
        </w:rPr>
        <w:t>внованиях конников участвовало 5</w:t>
      </w:r>
      <w:r>
        <w:rPr>
          <w:sz w:val="28"/>
          <w:szCs w:val="28"/>
        </w:rPr>
        <w:t xml:space="preserve"> команд. В программе праздника гостям </w:t>
      </w:r>
      <w:r w:rsidR="00EF6462">
        <w:rPr>
          <w:sz w:val="28"/>
          <w:szCs w:val="28"/>
        </w:rPr>
        <w:t xml:space="preserve">и участникам соревнований </w:t>
      </w:r>
      <w:r>
        <w:rPr>
          <w:sz w:val="28"/>
          <w:szCs w:val="28"/>
        </w:rPr>
        <w:t>была представлена концертная программа коллектив и солистов художественной самодеятельности. Победителями соревнований стали: первое мест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команда </w:t>
      </w:r>
      <w:proofErr w:type="spellStart"/>
      <w:r>
        <w:rPr>
          <w:sz w:val="28"/>
          <w:szCs w:val="28"/>
        </w:rPr>
        <w:t>племзавода</w:t>
      </w:r>
      <w:proofErr w:type="spellEnd"/>
      <w:r>
        <w:rPr>
          <w:sz w:val="28"/>
          <w:szCs w:val="28"/>
        </w:rPr>
        <w:t xml:space="preserve"> «Медведский», второе место- команда</w:t>
      </w:r>
      <w:r w:rsidR="00520498">
        <w:rPr>
          <w:sz w:val="28"/>
          <w:szCs w:val="28"/>
        </w:rPr>
        <w:t xml:space="preserve"> </w:t>
      </w:r>
      <w:proofErr w:type="spellStart"/>
      <w:r w:rsidR="00522EA0">
        <w:rPr>
          <w:sz w:val="28"/>
          <w:szCs w:val="28"/>
        </w:rPr>
        <w:t>агрохолдинга</w:t>
      </w:r>
      <w:proofErr w:type="spellEnd"/>
      <w:r w:rsidR="00522EA0">
        <w:rPr>
          <w:sz w:val="28"/>
          <w:szCs w:val="28"/>
        </w:rPr>
        <w:t xml:space="preserve"> </w:t>
      </w:r>
      <w:r w:rsidR="00520498">
        <w:rPr>
          <w:sz w:val="28"/>
          <w:szCs w:val="28"/>
        </w:rPr>
        <w:t>«Радуга»</w:t>
      </w:r>
      <w:r>
        <w:rPr>
          <w:sz w:val="28"/>
          <w:szCs w:val="28"/>
        </w:rPr>
        <w:t xml:space="preserve"> и третье место- команда частных </w:t>
      </w:r>
      <w:proofErr w:type="spellStart"/>
      <w:r>
        <w:rPr>
          <w:sz w:val="28"/>
          <w:szCs w:val="28"/>
        </w:rPr>
        <w:t>коневладельцев</w:t>
      </w:r>
      <w:proofErr w:type="spellEnd"/>
      <w:r>
        <w:rPr>
          <w:sz w:val="28"/>
          <w:szCs w:val="28"/>
        </w:rPr>
        <w:t>- любителей.</w:t>
      </w:r>
    </w:p>
    <w:p w:rsidR="004603FC" w:rsidRPr="00E95EBF" w:rsidRDefault="004603FC">
      <w:pPr>
        <w:rPr>
          <w:sz w:val="28"/>
          <w:szCs w:val="28"/>
        </w:rPr>
      </w:pPr>
    </w:p>
    <w:sectPr w:rsidR="004603FC" w:rsidRPr="00E95EBF" w:rsidSect="00522EA0">
      <w:pgSz w:w="11906" w:h="16838"/>
      <w:pgMar w:top="170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A5BA5"/>
    <w:rsid w:val="00087961"/>
    <w:rsid w:val="000E0C66"/>
    <w:rsid w:val="0010006C"/>
    <w:rsid w:val="001438EF"/>
    <w:rsid w:val="001B308D"/>
    <w:rsid w:val="00200209"/>
    <w:rsid w:val="00212CD5"/>
    <w:rsid w:val="002A5BA5"/>
    <w:rsid w:val="002F6665"/>
    <w:rsid w:val="00444379"/>
    <w:rsid w:val="004603FC"/>
    <w:rsid w:val="00503C40"/>
    <w:rsid w:val="00512700"/>
    <w:rsid w:val="00520498"/>
    <w:rsid w:val="00522EA0"/>
    <w:rsid w:val="00541EC9"/>
    <w:rsid w:val="0069779E"/>
    <w:rsid w:val="006A1132"/>
    <w:rsid w:val="00771CF9"/>
    <w:rsid w:val="007E3829"/>
    <w:rsid w:val="00975810"/>
    <w:rsid w:val="00A61788"/>
    <w:rsid w:val="00A84C8F"/>
    <w:rsid w:val="00C13B0E"/>
    <w:rsid w:val="00C27961"/>
    <w:rsid w:val="00C41314"/>
    <w:rsid w:val="00D0626A"/>
    <w:rsid w:val="00D824BB"/>
    <w:rsid w:val="00E115B0"/>
    <w:rsid w:val="00E95EBF"/>
    <w:rsid w:val="00EA2D99"/>
    <w:rsid w:val="00EF6462"/>
    <w:rsid w:val="00F84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A5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2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Никонорова Нина Ивановна1</cp:lastModifiedBy>
  <cp:revision>17</cp:revision>
  <cp:lastPrinted>2015-06-29T04:46:00Z</cp:lastPrinted>
  <dcterms:created xsi:type="dcterms:W3CDTF">2015-06-23T03:19:00Z</dcterms:created>
  <dcterms:modified xsi:type="dcterms:W3CDTF">2015-06-29T04:50:00Z</dcterms:modified>
</cp:coreProperties>
</file>